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22" w:rsidRPr="009866C7" w:rsidRDefault="009866C7">
      <w:pPr>
        <w:rPr>
          <w:rFonts w:ascii="Times New Roman" w:hAnsi="Times New Roman" w:cs="Times New Roman"/>
          <w:sz w:val="24"/>
          <w:szCs w:val="24"/>
        </w:rPr>
      </w:pPr>
      <w:r w:rsidRPr="009866C7">
        <w:rPr>
          <w:rFonts w:ascii="Times New Roman" w:hAnsi="Times New Roman" w:cs="Times New Roman"/>
          <w:sz w:val="24"/>
          <w:szCs w:val="24"/>
        </w:rPr>
        <w:t>25.04</w:t>
      </w:r>
    </w:p>
    <w:p w:rsidR="009866C7" w:rsidRPr="009866C7" w:rsidRDefault="009866C7">
      <w:pPr>
        <w:rPr>
          <w:rFonts w:ascii="Times New Roman" w:hAnsi="Times New Roman" w:cs="Times New Roman"/>
          <w:sz w:val="24"/>
          <w:szCs w:val="24"/>
        </w:rPr>
      </w:pPr>
      <w:r w:rsidRPr="009866C7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9866C7" w:rsidRDefault="009866C7">
      <w:pPr>
        <w:rPr>
          <w:rFonts w:ascii="Times New Roman" w:hAnsi="Times New Roman" w:cs="Times New Roman"/>
          <w:sz w:val="24"/>
          <w:szCs w:val="24"/>
        </w:rPr>
      </w:pPr>
      <w:r w:rsidRPr="009866C7">
        <w:rPr>
          <w:rFonts w:ascii="Times New Roman" w:hAnsi="Times New Roman" w:cs="Times New Roman"/>
          <w:sz w:val="24"/>
          <w:szCs w:val="24"/>
        </w:rPr>
        <w:t>Тема урока: Контрольный диктант по теме: «Имя числительное», «Наречие».</w:t>
      </w:r>
    </w:p>
    <w:p w:rsidR="009866C7" w:rsidRPr="009866C7" w:rsidRDefault="009866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Д\з. повторить пройденное.</w:t>
      </w:r>
      <w:bookmarkStart w:id="0" w:name="_GoBack"/>
      <w:bookmarkEnd w:id="0"/>
    </w:p>
    <w:sectPr w:rsidR="009866C7" w:rsidRPr="0098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9E"/>
    <w:rsid w:val="00383C22"/>
    <w:rsid w:val="0081389E"/>
    <w:rsid w:val="0098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2020-04-24T20:12:00Z</dcterms:created>
  <dcterms:modified xsi:type="dcterms:W3CDTF">2020-04-24T20:15:00Z</dcterms:modified>
</cp:coreProperties>
</file>